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/>
        <w:spacing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ascii="黑体" w:hAnsi="宋体" w:eastAsia="黑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贵州天然气管网有限责任公司应聘报名表</w:t>
      </w:r>
    </w:p>
    <w:p>
      <w:pPr>
        <w:spacing w:before="156" w:beforeLines="50" w:after="156" w:afterLines="50"/>
        <w:jc w:val="left"/>
        <w:rPr>
          <w:rFonts w:ascii="华文仿宋" w:hAnsi="华文仿宋" w:eastAsia="华文仿宋"/>
          <w:b/>
          <w:color w:val="auto"/>
          <w:sz w:val="22"/>
          <w:u w:val="single"/>
        </w:rPr>
      </w:pPr>
      <w:r>
        <w:rPr>
          <w:rFonts w:hint="eastAsia" w:ascii="华文仿宋" w:hAnsi="华文仿宋" w:eastAsia="华文仿宋"/>
          <w:b/>
          <w:color w:val="auto"/>
          <w:sz w:val="22"/>
        </w:rPr>
        <w:t>应聘岗位：</w:t>
      </w:r>
      <w:r>
        <w:rPr>
          <w:rFonts w:hint="eastAsia" w:ascii="华文仿宋" w:hAnsi="华文仿宋" w:eastAsia="华文仿宋"/>
          <w:b/>
          <w:color w:val="auto"/>
          <w:sz w:val="22"/>
          <w:u w:val="single"/>
        </w:rPr>
        <w:t xml:space="preserve">                     </w:t>
      </w:r>
      <w:r>
        <w:rPr>
          <w:rFonts w:hint="eastAsia" w:ascii="华文仿宋" w:hAnsi="华文仿宋" w:eastAsia="华文仿宋"/>
          <w:b/>
          <w:color w:val="auto"/>
          <w:sz w:val="22"/>
        </w:rPr>
        <w:t xml:space="preserve">                         填表日期：</w:t>
      </w:r>
      <w:r>
        <w:rPr>
          <w:rFonts w:hint="eastAsia" w:ascii="华文仿宋" w:hAnsi="华文仿宋" w:eastAsia="华文仿宋"/>
          <w:b/>
          <w:color w:val="auto"/>
          <w:sz w:val="22"/>
          <w:u w:val="single"/>
        </w:rPr>
        <w:t xml:space="preserve">                    </w:t>
      </w:r>
    </w:p>
    <w:tbl>
      <w:tblPr>
        <w:tblStyle w:val="4"/>
        <w:tblW w:w="9574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8"/>
        <w:gridCol w:w="567"/>
        <w:gridCol w:w="537"/>
        <w:gridCol w:w="739"/>
        <w:gridCol w:w="97"/>
        <w:gridCol w:w="1041"/>
        <w:gridCol w:w="278"/>
        <w:gridCol w:w="997"/>
        <w:gridCol w:w="779"/>
        <w:gridCol w:w="617"/>
        <w:gridCol w:w="207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姓 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性 别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出生年月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07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民 族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籍 贯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出生地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0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政 治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面 貌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参加工作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时间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户口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所在地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0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职 称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身 高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体 重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0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学 历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学 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全日制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教  育</w:t>
            </w:r>
          </w:p>
        </w:tc>
        <w:tc>
          <w:tcPr>
            <w:tcW w:w="2414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学历：</w:t>
            </w:r>
          </w:p>
          <w:p>
            <w:pPr>
              <w:spacing w:line="360" w:lineRule="auto"/>
              <w:jc w:val="left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学位：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毕业院校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系及专业</w:t>
            </w:r>
          </w:p>
        </w:tc>
        <w:tc>
          <w:tcPr>
            <w:tcW w:w="34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在  职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教  育</w:t>
            </w:r>
          </w:p>
        </w:tc>
        <w:tc>
          <w:tcPr>
            <w:tcW w:w="2414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学历：</w:t>
            </w:r>
          </w:p>
          <w:p>
            <w:pPr>
              <w:spacing w:line="360" w:lineRule="auto"/>
              <w:jc w:val="left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学位：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毕业院校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系及专业</w:t>
            </w:r>
          </w:p>
        </w:tc>
        <w:tc>
          <w:tcPr>
            <w:tcW w:w="34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2551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最高学历证书编号</w:t>
            </w:r>
          </w:p>
        </w:tc>
        <w:tc>
          <w:tcPr>
            <w:tcW w:w="5888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联系电话</w:t>
            </w:r>
          </w:p>
        </w:tc>
        <w:tc>
          <w:tcPr>
            <w:tcW w:w="241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电子邮箱</w:t>
            </w:r>
          </w:p>
        </w:tc>
        <w:tc>
          <w:tcPr>
            <w:tcW w:w="34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原工作单位及职务</w:t>
            </w:r>
          </w:p>
        </w:tc>
        <w:tc>
          <w:tcPr>
            <w:tcW w:w="241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希望薪金</w:t>
            </w:r>
          </w:p>
        </w:tc>
        <w:tc>
          <w:tcPr>
            <w:tcW w:w="347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 xml:space="preserve">                （税后）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1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离职原因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和联系人电话</w:t>
            </w:r>
          </w:p>
        </w:tc>
        <w:tc>
          <w:tcPr>
            <w:tcW w:w="7164" w:type="dxa"/>
            <w:gridSpan w:val="9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5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华文仿宋" w:hAnsi="华文仿宋" w:eastAsia="华文仿宋"/>
                <w:color w:val="auto"/>
                <w:spacing w:val="100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pacing w:val="100"/>
                <w:sz w:val="24"/>
              </w:rPr>
              <w:t>工作经历  及业绩</w:t>
            </w:r>
          </w:p>
        </w:tc>
        <w:tc>
          <w:tcPr>
            <w:tcW w:w="8439" w:type="dxa"/>
            <w:gridSpan w:val="11"/>
            <w:noWrap w:val="0"/>
            <w:vAlign w:val="center"/>
          </w:tcPr>
          <w:p>
            <w:pPr>
              <w:spacing w:line="360" w:lineRule="auto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before="100" w:beforeAutospacing="1" w:after="100" w:afterAutospacing="1" w:line="360" w:lineRule="auto"/>
              <w:jc w:val="center"/>
              <w:rPr>
                <w:rFonts w:ascii="华文仿宋" w:hAnsi="华文仿宋" w:eastAsia="华文仿宋"/>
                <w:color w:val="auto"/>
                <w:spacing w:val="40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pacing w:val="40"/>
                <w:sz w:val="24"/>
              </w:rPr>
              <w:t>学习  经历</w:t>
            </w:r>
          </w:p>
        </w:tc>
        <w:tc>
          <w:tcPr>
            <w:tcW w:w="8439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（包括起止年月、院校系及专业、所获学历学位情况）</w:t>
            </w:r>
          </w:p>
          <w:p>
            <w:pPr>
              <w:spacing w:line="360" w:lineRule="auto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主要家庭成员及重要社会关系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称谓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姓名</w:t>
            </w:r>
          </w:p>
        </w:tc>
        <w:tc>
          <w:tcPr>
            <w:tcW w:w="83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年龄</w:t>
            </w:r>
          </w:p>
        </w:tc>
        <w:tc>
          <w:tcPr>
            <w:tcW w:w="5791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父亲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83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5791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母亲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83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5791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配偶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83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5791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子女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83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5791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83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5791" w:type="dxa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说明您选择本公司的理由</w:t>
            </w:r>
          </w:p>
        </w:tc>
        <w:tc>
          <w:tcPr>
            <w:tcW w:w="8439" w:type="dxa"/>
            <w:gridSpan w:val="11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6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您如何规划自己的职业生涯</w:t>
            </w:r>
          </w:p>
        </w:tc>
        <w:tc>
          <w:tcPr>
            <w:tcW w:w="8439" w:type="dxa"/>
            <w:gridSpan w:val="11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能力</w:t>
            </w:r>
          </w:p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水平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外语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计算机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资格证书</w:t>
            </w:r>
          </w:p>
        </w:tc>
        <w:tc>
          <w:tcPr>
            <w:tcW w:w="2692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177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爱好及特长</w:t>
            </w:r>
          </w:p>
        </w:tc>
        <w:tc>
          <w:tcPr>
            <w:tcW w:w="2696" w:type="dxa"/>
            <w:gridSpan w:val="2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其他</w:t>
            </w:r>
          </w:p>
        </w:tc>
        <w:tc>
          <w:tcPr>
            <w:tcW w:w="8439" w:type="dxa"/>
            <w:gridSpan w:val="11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您与公司员工有无亲属、朋友或同学等关系，如有请具体说明：</w:t>
            </w:r>
          </w:p>
          <w:p>
            <w:pPr>
              <w:spacing w:line="360" w:lineRule="auto"/>
              <w:jc w:val="left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color w:val="auto"/>
                <w:sz w:val="24"/>
              </w:rPr>
            </w:pPr>
          </w:p>
        </w:tc>
        <w:tc>
          <w:tcPr>
            <w:tcW w:w="8439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ascii="华文仿宋" w:hAnsi="华文仿宋" w:eastAsia="华文仿宋"/>
                <w:color w:val="auto"/>
                <w:sz w:val="24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</w:rPr>
              <w:t>其他需要说明的事项：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ascii="华文仿宋" w:hAnsi="华文仿宋" w:eastAsia="华文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贵州能源集团系统内</w:t>
            </w:r>
          </w:p>
        </w:tc>
        <w:tc>
          <w:tcPr>
            <w:tcW w:w="8439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hint="eastAsia"/>
              </w:rPr>
            </w:pPr>
          </w:p>
          <w:p>
            <w:pPr>
              <w:pStyle w:val="2"/>
              <w:rPr>
                <w:rFonts w:hint="eastAsia" w:ascii="华文仿宋" w:hAnsi="华文仿宋" w:eastAsia="华文仿宋"/>
                <w:color w:val="auto"/>
                <w:sz w:val="24"/>
              </w:rPr>
            </w:pPr>
          </w:p>
          <w:p>
            <w:pPr>
              <w:pStyle w:val="2"/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val="en-US" w:eastAsia="zh-CN"/>
              </w:rPr>
              <w:t>二级及以上层级公司的主要负责人签字同意</w:t>
            </w:r>
            <w:r>
              <w:rPr>
                <w:rFonts w:hint="eastAsia" w:ascii="华文仿宋" w:hAnsi="华文仿宋" w:eastAsia="华文仿宋"/>
                <w:color w:val="auto"/>
                <w:sz w:val="24"/>
                <w:lang w:eastAsia="zh-CN"/>
              </w:rPr>
              <w:t>）</w:t>
            </w:r>
          </w:p>
        </w:tc>
      </w:tr>
    </w:tbl>
    <w:p>
      <w:r>
        <w:rPr>
          <w:rFonts w:hint="eastAsia" w:ascii="华文仿宋" w:hAnsi="华文仿宋" w:eastAsia="华文仿宋" w:cs="Times New Roman"/>
          <w:color w:val="auto"/>
        </w:rPr>
        <w:t>制表：</w:t>
      </w:r>
      <w:r>
        <w:rPr>
          <w:rFonts w:hint="eastAsia" w:ascii="华文仿宋" w:hAnsi="华文仿宋" w:eastAsia="华文仿宋" w:cs="Times New Roman"/>
          <w:color w:val="auto"/>
          <w:lang w:eastAsia="zh-CN"/>
        </w:rPr>
        <w:t>贵州天然气管网</w:t>
      </w:r>
      <w:r>
        <w:rPr>
          <w:rFonts w:hint="eastAsia" w:ascii="华文仿宋" w:hAnsi="华文仿宋" w:eastAsia="华文仿宋" w:cs="Times New Roman"/>
          <w:color w:val="auto"/>
        </w:rPr>
        <w:t>有限责任公司</w:t>
      </w:r>
      <w:r>
        <w:rPr>
          <w:rFonts w:hint="eastAsia" w:ascii="华文仿宋" w:hAnsi="华文仿宋" w:eastAsia="华文仿宋" w:cs="Times New Roman"/>
          <w:color w:val="auto"/>
          <w:lang w:val="en-US" w:eastAsia="zh-CN"/>
        </w:rPr>
        <w:t>综合管理部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30326"/>
    <w:rsid w:val="5199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2023-08-08T08:49:00Z</dcterms:created>
  <dc:creator>Administrator</dc:creator>
  <cp:lastModifiedBy>Administrator</cp:lastModifiedBy>
  <dcterms:modified xsi:type="dcterms:W3CDTF">2023-08-09T01:06:37Z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61719BC4542C48D3BAEADDC70DC2B0B6</vt:lpwstr>
  </property>
</Properties>
</file>